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18"/>
        <w:gridCol w:w="7258"/>
      </w:tblGrid>
      <w:tr w:rsidR="008C220D" w:rsidRPr="00D73564" w14:paraId="735F7C75" w14:textId="77777777" w:rsidTr="009E1A5E">
        <w:tc>
          <w:tcPr>
            <w:tcW w:w="9776" w:type="dxa"/>
            <w:gridSpan w:val="2"/>
            <w:shd w:val="clear" w:color="auto" w:fill="009B3A"/>
          </w:tcPr>
          <w:p w14:paraId="5DBB3EA7" w14:textId="77777777" w:rsidR="008C220D" w:rsidRPr="00B408C5" w:rsidRDefault="008C220D" w:rsidP="009E1A5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B408C5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  <w:t>POSITION DESCRIPTION – Canteen Coordinator</w:t>
            </w:r>
          </w:p>
        </w:tc>
      </w:tr>
      <w:tr w:rsidR="008C220D" w:rsidRPr="00D73564" w14:paraId="7AA0776B" w14:textId="77777777" w:rsidTr="007E65EA">
        <w:tc>
          <w:tcPr>
            <w:tcW w:w="2518" w:type="dxa"/>
            <w:shd w:val="clear" w:color="auto" w:fill="F2F2F2" w:themeFill="background1" w:themeFillShade="F2"/>
          </w:tcPr>
          <w:p w14:paraId="31369502" w14:textId="64BF0E29" w:rsidR="008C220D" w:rsidRPr="00B408C5" w:rsidRDefault="008C220D" w:rsidP="007E65E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</w:p>
        </w:tc>
        <w:tc>
          <w:tcPr>
            <w:tcW w:w="7258" w:type="dxa"/>
          </w:tcPr>
          <w:p w14:paraId="15FF34FC" w14:textId="77777777" w:rsidR="008C220D" w:rsidRPr="00B408C5" w:rsidRDefault="008C220D" w:rsidP="009E1A5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20D" w:rsidRPr="00D73564" w14:paraId="325B4F83" w14:textId="77777777" w:rsidTr="007E65EA">
        <w:tc>
          <w:tcPr>
            <w:tcW w:w="2518" w:type="dxa"/>
            <w:shd w:val="clear" w:color="auto" w:fill="F2F2F2" w:themeFill="background1" w:themeFillShade="F2"/>
          </w:tcPr>
          <w:p w14:paraId="791235D5" w14:textId="108F3328" w:rsidR="008C220D" w:rsidRPr="00B408C5" w:rsidRDefault="008C220D" w:rsidP="007E65E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7258" w:type="dxa"/>
          </w:tcPr>
          <w:p w14:paraId="4AA83739" w14:textId="77777777" w:rsidR="008C220D" w:rsidRPr="00B408C5" w:rsidRDefault="008C220D" w:rsidP="009E1A5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Canteen Coordinator of </w:t>
            </w:r>
            <w:r w:rsidRPr="00B408C5"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  <w:t>(Association name)</w:t>
            </w:r>
          </w:p>
        </w:tc>
      </w:tr>
      <w:tr w:rsidR="008C220D" w:rsidRPr="00D73564" w14:paraId="43346E04" w14:textId="77777777" w:rsidTr="007E65EA">
        <w:tc>
          <w:tcPr>
            <w:tcW w:w="2518" w:type="dxa"/>
            <w:shd w:val="clear" w:color="auto" w:fill="F2F2F2" w:themeFill="background1" w:themeFillShade="F2"/>
          </w:tcPr>
          <w:p w14:paraId="74062B34" w14:textId="60AA4D76" w:rsidR="008C220D" w:rsidRPr="00B408C5" w:rsidRDefault="008C220D" w:rsidP="007E65E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7258" w:type="dxa"/>
          </w:tcPr>
          <w:p w14:paraId="2BB46932" w14:textId="7B894753" w:rsidR="008C220D" w:rsidRPr="00B408C5" w:rsidRDefault="004F6EDF" w:rsidP="009E1A5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Voluntary/Paid</w:t>
            </w:r>
          </w:p>
        </w:tc>
      </w:tr>
      <w:tr w:rsidR="008C220D" w:rsidRPr="00D73564" w14:paraId="277181B8" w14:textId="77777777" w:rsidTr="007E65EA">
        <w:tc>
          <w:tcPr>
            <w:tcW w:w="2518" w:type="dxa"/>
            <w:shd w:val="clear" w:color="auto" w:fill="F2F2F2" w:themeFill="background1" w:themeFillShade="F2"/>
          </w:tcPr>
          <w:p w14:paraId="4D6D7AE6" w14:textId="006A9019" w:rsidR="008C220D" w:rsidRPr="00B408C5" w:rsidRDefault="008C220D" w:rsidP="007E65E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7258" w:type="dxa"/>
          </w:tcPr>
          <w:p w14:paraId="7C10B586" w14:textId="77777777" w:rsidR="008C220D" w:rsidRPr="00B408C5" w:rsidRDefault="008C220D" w:rsidP="009E1A5E">
            <w:pPr>
              <w:spacing w:before="60" w:after="60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Board members of </w:t>
            </w:r>
            <w:r w:rsidRPr="00B408C5"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  <w:t>(Association name)</w:t>
            </w:r>
          </w:p>
          <w:p w14:paraId="2810CC11" w14:textId="77777777" w:rsidR="008C220D" w:rsidRPr="00B408C5" w:rsidRDefault="008C220D" w:rsidP="009E1A5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President of </w:t>
            </w:r>
            <w:r w:rsidRPr="00B408C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8C220D" w:rsidRPr="00D73564" w14:paraId="1512A4DF" w14:textId="77777777" w:rsidTr="007E65EA">
        <w:tc>
          <w:tcPr>
            <w:tcW w:w="2518" w:type="dxa"/>
            <w:shd w:val="clear" w:color="auto" w:fill="F2F2F2" w:themeFill="background1" w:themeFillShade="F2"/>
          </w:tcPr>
          <w:p w14:paraId="488A25A4" w14:textId="1326B599" w:rsidR="008C220D" w:rsidRPr="00B408C5" w:rsidRDefault="008C220D" w:rsidP="007E65E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7258" w:type="dxa"/>
          </w:tcPr>
          <w:p w14:paraId="76D2EE73" w14:textId="77777777" w:rsidR="008C220D" w:rsidRPr="00B408C5" w:rsidRDefault="008C220D" w:rsidP="009E1A5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20D" w:rsidRPr="00D73564" w14:paraId="0F4CFA06" w14:textId="77777777" w:rsidTr="007E65EA">
        <w:tc>
          <w:tcPr>
            <w:tcW w:w="2518" w:type="dxa"/>
            <w:shd w:val="clear" w:color="auto" w:fill="F2F2F2" w:themeFill="background1" w:themeFillShade="F2"/>
          </w:tcPr>
          <w:p w14:paraId="074BB27E" w14:textId="4F116FFF" w:rsidR="008C220D" w:rsidRPr="00B408C5" w:rsidRDefault="008C220D" w:rsidP="007E65E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7258" w:type="dxa"/>
          </w:tcPr>
          <w:p w14:paraId="7E0B3714" w14:textId="77777777" w:rsidR="008C220D" w:rsidRPr="00B408C5" w:rsidRDefault="008C220D" w:rsidP="009E1A5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20D" w:rsidRPr="00D73564" w14:paraId="31C0689F" w14:textId="77777777" w:rsidTr="007E65EA">
        <w:tc>
          <w:tcPr>
            <w:tcW w:w="2518" w:type="dxa"/>
            <w:shd w:val="clear" w:color="auto" w:fill="F2F2F2" w:themeFill="background1" w:themeFillShade="F2"/>
          </w:tcPr>
          <w:p w14:paraId="1720601F" w14:textId="6B025E91" w:rsidR="008C220D" w:rsidRPr="00B408C5" w:rsidRDefault="008C220D" w:rsidP="007E65E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7258" w:type="dxa"/>
          </w:tcPr>
          <w:p w14:paraId="5014319E" w14:textId="77777777" w:rsidR="008C220D" w:rsidRPr="00B408C5" w:rsidRDefault="008C220D" w:rsidP="009E1A5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20D" w:rsidRPr="00D73564" w14:paraId="5C1ABFF1" w14:textId="77777777" w:rsidTr="007E65EA">
        <w:tc>
          <w:tcPr>
            <w:tcW w:w="2518" w:type="dxa"/>
            <w:shd w:val="clear" w:color="auto" w:fill="F2F2F2" w:themeFill="background1" w:themeFillShade="F2"/>
          </w:tcPr>
          <w:p w14:paraId="3D7A56A8" w14:textId="54F2C96D" w:rsidR="008C220D" w:rsidRPr="00B408C5" w:rsidRDefault="008C220D" w:rsidP="007E65E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7258" w:type="dxa"/>
          </w:tcPr>
          <w:p w14:paraId="195B3C08" w14:textId="71629BBB" w:rsidR="008C220D" w:rsidRPr="00B408C5" w:rsidRDefault="00842C44" w:rsidP="009E1A5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10 hours per week</w:t>
            </w:r>
          </w:p>
        </w:tc>
      </w:tr>
      <w:tr w:rsidR="008C220D" w:rsidRPr="00D73564" w14:paraId="5563D407" w14:textId="77777777" w:rsidTr="009E1A5E">
        <w:tc>
          <w:tcPr>
            <w:tcW w:w="9776" w:type="dxa"/>
            <w:gridSpan w:val="2"/>
            <w:shd w:val="clear" w:color="auto" w:fill="009B3A"/>
          </w:tcPr>
          <w:p w14:paraId="094273DE" w14:textId="537193B7" w:rsidR="008C220D" w:rsidRPr="00B408C5" w:rsidRDefault="008C220D" w:rsidP="009E1A5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9E1A5E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POSITION </w:t>
            </w:r>
            <w:r w:rsidR="00D73564" w:rsidRPr="009E1A5E">
              <w:rPr>
                <w:rFonts w:asciiTheme="majorHAnsi" w:hAnsiTheme="majorHAnsi" w:cstheme="majorHAnsi"/>
                <w:b/>
                <w:color w:val="FFFFFF" w:themeColor="background1"/>
              </w:rPr>
              <w:t>DETAILS</w:t>
            </w:r>
          </w:p>
        </w:tc>
      </w:tr>
      <w:tr w:rsidR="008C220D" w:rsidRPr="00D73564" w14:paraId="1A453066" w14:textId="77777777" w:rsidTr="009E1A5E">
        <w:tc>
          <w:tcPr>
            <w:tcW w:w="9776" w:type="dxa"/>
            <w:gridSpan w:val="2"/>
          </w:tcPr>
          <w:p w14:paraId="71C9FC36" w14:textId="77777777" w:rsidR="008C220D" w:rsidRPr="00B408C5" w:rsidRDefault="008C220D" w:rsidP="00B47FBC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CDDA47E" w14:textId="77777777" w:rsidR="008C220D" w:rsidRPr="00B408C5" w:rsidRDefault="008C220D" w:rsidP="00B47FBC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0DFC5FCD" w14:textId="188A0E2D" w:rsidR="008C220D" w:rsidRPr="00B408C5" w:rsidRDefault="008C220D" w:rsidP="00D7356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To manage all aspects of running the canteen</w:t>
            </w:r>
            <w:r w:rsidR="00165BB0">
              <w:rPr>
                <w:rFonts w:asciiTheme="majorHAnsi" w:hAnsiTheme="majorHAnsi" w:cstheme="majorHAnsi"/>
                <w:sz w:val="22"/>
                <w:szCs w:val="22"/>
              </w:rPr>
              <w:t>, i</w:t>
            </w: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nclud</w:t>
            </w:r>
            <w:r w:rsidR="00165BB0"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 the ordering of supplies, handling of money, roster and direction of canteen staff/volunteers</w:t>
            </w:r>
          </w:p>
          <w:p w14:paraId="25F3EFD9" w14:textId="77777777" w:rsidR="008C220D" w:rsidRPr="00B408C5" w:rsidRDefault="008C220D" w:rsidP="00B47FBC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20D" w:rsidRPr="00D73564" w14:paraId="5018DF08" w14:textId="77777777" w:rsidTr="009E1A5E">
        <w:tc>
          <w:tcPr>
            <w:tcW w:w="9776" w:type="dxa"/>
            <w:gridSpan w:val="2"/>
          </w:tcPr>
          <w:p w14:paraId="6B5E875A" w14:textId="77777777" w:rsidR="008C220D" w:rsidRPr="00B408C5" w:rsidRDefault="008C220D" w:rsidP="00B47FBC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47B80C8" w14:textId="77777777" w:rsidR="008C220D" w:rsidRPr="00B408C5" w:rsidRDefault="008C220D" w:rsidP="00B47FBC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2D80FDC8" w14:textId="3BCD5D79" w:rsidR="00513A85" w:rsidRDefault="00513A85" w:rsidP="00513A8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Experience in a food outlet/retailer is desirable.</w:t>
            </w:r>
          </w:p>
          <w:p w14:paraId="5087B3B6" w14:textId="60903EF9" w:rsidR="00513A85" w:rsidRDefault="00513A85" w:rsidP="00513A8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Completion of </w:t>
            </w:r>
            <w:r w:rsidR="00D020F9">
              <w:rPr>
                <w:rFonts w:asciiTheme="majorHAnsi" w:hAnsiTheme="majorHAnsi" w:cstheme="majorHAnsi"/>
                <w:sz w:val="22"/>
                <w:szCs w:val="22"/>
              </w:rPr>
              <w:t>Food Safe and Allergy training</w:t>
            </w:r>
          </w:p>
          <w:p w14:paraId="7F7E5438" w14:textId="3C287CA0" w:rsidR="00F85A80" w:rsidRPr="00FE06B0" w:rsidRDefault="00F079C6" w:rsidP="00FE06B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Stock control and s</w:t>
            </w:r>
            <w:r w:rsidR="00C42F1B">
              <w:rPr>
                <w:rFonts w:asciiTheme="majorHAnsi" w:hAnsiTheme="majorHAnsi" w:cstheme="majorHAnsi"/>
                <w:sz w:val="22"/>
                <w:szCs w:val="22"/>
              </w:rPr>
              <w:t xml:space="preserve">tock take </w:t>
            </w:r>
            <w:r w:rsidR="00FE06B0">
              <w:rPr>
                <w:rFonts w:asciiTheme="majorHAnsi" w:hAnsiTheme="majorHAnsi" w:cstheme="majorHAnsi"/>
                <w:sz w:val="22"/>
                <w:szCs w:val="22"/>
              </w:rPr>
              <w:t xml:space="preserve">audit and </w:t>
            </w:r>
            <w:r w:rsidR="00F85A80">
              <w:rPr>
                <w:rFonts w:asciiTheme="majorHAnsi" w:hAnsiTheme="majorHAnsi" w:cstheme="majorHAnsi"/>
                <w:sz w:val="22"/>
                <w:szCs w:val="22"/>
              </w:rPr>
              <w:t>recording</w:t>
            </w:r>
          </w:p>
          <w:p w14:paraId="31084084" w14:textId="77777777" w:rsidR="008C220D" w:rsidRPr="00B408C5" w:rsidRDefault="008C220D" w:rsidP="00D3615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Excellent communication and interpersonal skills</w:t>
            </w:r>
          </w:p>
          <w:p w14:paraId="249FC2D9" w14:textId="77777777" w:rsidR="008C220D" w:rsidRPr="00B408C5" w:rsidRDefault="008C220D" w:rsidP="00D3615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Organisational and time management abilities</w:t>
            </w:r>
          </w:p>
          <w:p w14:paraId="2002CFD5" w14:textId="77777777" w:rsidR="008C220D" w:rsidRPr="00B408C5" w:rsidRDefault="008C220D" w:rsidP="00D3615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Leadership skills</w:t>
            </w:r>
          </w:p>
          <w:p w14:paraId="68C78D7E" w14:textId="77777777" w:rsidR="008C220D" w:rsidRDefault="00D36156" w:rsidP="00B47FBC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</w:t>
            </w:r>
          </w:p>
          <w:p w14:paraId="41E6D8D3" w14:textId="594936C8" w:rsidR="00D24B54" w:rsidRPr="00D24B54" w:rsidRDefault="00D24B54" w:rsidP="00D24B54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ind w:left="74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564" w:rsidRPr="00D73564" w14:paraId="3E39A766" w14:textId="77777777" w:rsidTr="009E1A5E">
        <w:tc>
          <w:tcPr>
            <w:tcW w:w="9776" w:type="dxa"/>
            <w:gridSpan w:val="2"/>
          </w:tcPr>
          <w:p w14:paraId="0D836CA9" w14:textId="77777777" w:rsidR="00D73564" w:rsidRPr="00B408C5" w:rsidRDefault="00D73564" w:rsidP="00B47FBC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5EC56A8" w14:textId="77777777" w:rsidR="00D73564" w:rsidRPr="00B408C5" w:rsidRDefault="00D73564" w:rsidP="00D7356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45EC41BB" w14:textId="5D7AB308" w:rsidR="00D73564" w:rsidRPr="00B408C5" w:rsidRDefault="00D73564" w:rsidP="00D73564">
            <w:pPr>
              <w:pStyle w:val="ListParagraph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5 hours per week through the Winter season</w:t>
            </w:r>
            <w:r w:rsidR="0056213E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and</w:t>
            </w:r>
          </w:p>
          <w:p w14:paraId="61B1E419" w14:textId="7DBAB7B5" w:rsidR="00D73564" w:rsidRPr="00B408C5" w:rsidRDefault="00D73564" w:rsidP="00D73564">
            <w:pPr>
              <w:pStyle w:val="ListParagraph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5 to 8 hours on Saturdays through the Winter season (May to September) will be required</w:t>
            </w:r>
          </w:p>
          <w:p w14:paraId="2980689A" w14:textId="7105FB37" w:rsidR="00D73564" w:rsidRPr="00B408C5" w:rsidRDefault="00D73564" w:rsidP="00D7356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C220D" w:rsidRPr="00D73564" w14:paraId="548713B1" w14:textId="77777777" w:rsidTr="009E1A5E">
        <w:tc>
          <w:tcPr>
            <w:tcW w:w="9776" w:type="dxa"/>
            <w:gridSpan w:val="2"/>
          </w:tcPr>
          <w:p w14:paraId="65312194" w14:textId="77777777" w:rsidR="008C220D" w:rsidRPr="00B408C5" w:rsidRDefault="008C220D" w:rsidP="00B47FBC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8E20548" w14:textId="77777777" w:rsidR="008C220D" w:rsidRPr="00B408C5" w:rsidRDefault="008C220D" w:rsidP="00B47FBC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064CEBBD" w14:textId="77777777" w:rsidR="00107203" w:rsidRDefault="001E414A" w:rsidP="008C220D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Review all </w:t>
            </w:r>
            <w:r w:rsidR="007A6CA3">
              <w:rPr>
                <w:rFonts w:asciiTheme="majorHAnsi" w:hAnsiTheme="majorHAnsi" w:cstheme="majorHAnsi"/>
                <w:sz w:val="22"/>
                <w:szCs w:val="22"/>
              </w:rPr>
              <w:t>equipment and items in canteen before the start of the season, including the menu</w:t>
            </w:r>
            <w:r w:rsidR="00107203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47B92F3E" w14:textId="2771828E" w:rsidR="000A7983" w:rsidRPr="00164048" w:rsidRDefault="000A7983" w:rsidP="0016404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Carry out stocktake</w:t>
            </w:r>
            <w:r w:rsidR="00F079C6">
              <w:rPr>
                <w:rFonts w:asciiTheme="majorHAnsi" w:hAnsiTheme="majorHAnsi" w:cstheme="majorHAnsi"/>
                <w:sz w:val="22"/>
                <w:szCs w:val="22"/>
              </w:rPr>
              <w:t>s as required</w:t>
            </w:r>
          </w:p>
          <w:p w14:paraId="01F15ED2" w14:textId="0925B2E7" w:rsidR="008C220D" w:rsidRPr="00B408C5" w:rsidRDefault="008C220D" w:rsidP="008C220D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Be responsible for the ordering of all supplies as required for canteen/kiosk</w:t>
            </w:r>
          </w:p>
          <w:p w14:paraId="63A03C74" w14:textId="0AA26619" w:rsidR="008C220D" w:rsidRPr="00B408C5" w:rsidRDefault="008C220D" w:rsidP="001774BD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Maintain contact with suppliers</w:t>
            </w:r>
            <w:r w:rsidR="001774BD"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 and e</w:t>
            </w: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nsure </w:t>
            </w:r>
            <w:r w:rsidR="00D73564"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canteen/kiosk </w:t>
            </w:r>
            <w:r w:rsidR="00D73564" w:rsidRPr="00B408C5">
              <w:rPr>
                <w:rFonts w:asciiTheme="majorHAnsi" w:hAnsiTheme="majorHAnsi" w:cstheme="majorHAnsi"/>
                <w:sz w:val="22"/>
                <w:szCs w:val="22"/>
              </w:rPr>
              <w:t>is</w:t>
            </w: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 adequately stocked at all times</w:t>
            </w:r>
          </w:p>
          <w:p w14:paraId="3D60DEF5" w14:textId="4F173A1E" w:rsidR="008C220D" w:rsidRPr="00B408C5" w:rsidRDefault="001774BD" w:rsidP="008C220D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Make appropriate arrangements for game days</w:t>
            </w:r>
            <w:r w:rsidR="00D552F7">
              <w:rPr>
                <w:rFonts w:asciiTheme="majorHAnsi" w:hAnsiTheme="majorHAnsi" w:cstheme="majorHAnsi"/>
                <w:sz w:val="22"/>
                <w:szCs w:val="22"/>
              </w:rPr>
              <w:t xml:space="preserve"> to ensure </w:t>
            </w:r>
            <w:r w:rsidR="00B24A49">
              <w:rPr>
                <w:rFonts w:asciiTheme="majorHAnsi" w:hAnsiTheme="majorHAnsi" w:cstheme="majorHAnsi"/>
                <w:sz w:val="22"/>
                <w:szCs w:val="22"/>
              </w:rPr>
              <w:t xml:space="preserve">supplies and stock is collected or </w:t>
            </w:r>
            <w:r w:rsidR="00B24A49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delivered</w:t>
            </w:r>
          </w:p>
          <w:p w14:paraId="48562935" w14:textId="77777777" w:rsidR="008C220D" w:rsidRPr="00B408C5" w:rsidRDefault="008C220D" w:rsidP="008C220D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Be responsible for takings on operating days and the transfer of monies to the </w:t>
            </w:r>
            <w:r w:rsidRPr="00B408C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  <w:r w:rsidRPr="00B408C5"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  <w:t xml:space="preserve"> </w:t>
            </w: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office</w:t>
            </w:r>
          </w:p>
          <w:p w14:paraId="051BCC5F" w14:textId="2F564002" w:rsidR="008C220D" w:rsidRPr="00B408C5" w:rsidRDefault="008C220D" w:rsidP="008C220D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Plan a roster of canteen duties for staff and committee for each operating day</w:t>
            </w:r>
            <w:r w:rsidR="001774BD" w:rsidRPr="00B408C5">
              <w:rPr>
                <w:rFonts w:asciiTheme="majorHAnsi" w:hAnsiTheme="majorHAnsi" w:cstheme="majorHAnsi"/>
                <w:sz w:val="22"/>
                <w:szCs w:val="22"/>
              </w:rPr>
              <w:t>, and direct duties accordingly</w:t>
            </w:r>
          </w:p>
          <w:p w14:paraId="2F6EDFE3" w14:textId="190B225C" w:rsidR="008C220D" w:rsidRPr="00B408C5" w:rsidRDefault="008C220D" w:rsidP="008C220D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Authorise all accounts for </w:t>
            </w:r>
            <w:r w:rsidR="00A768D8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treasurer to make payment</w:t>
            </w:r>
          </w:p>
          <w:p w14:paraId="5A317A49" w14:textId="45614829" w:rsidR="00D73564" w:rsidRDefault="00277832" w:rsidP="00B47FB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7832">
              <w:rPr>
                <w:rFonts w:asciiTheme="majorHAnsi" w:hAnsiTheme="majorHAnsi" w:cstheme="majorHAnsi"/>
                <w:sz w:val="22"/>
                <w:szCs w:val="22"/>
              </w:rPr>
              <w:t>Prepare written reports for exe</w:t>
            </w:r>
            <w:r w:rsidR="008C220D" w:rsidRPr="00277832">
              <w:rPr>
                <w:rFonts w:asciiTheme="majorHAnsi" w:hAnsiTheme="majorHAnsi" w:cstheme="majorHAnsi"/>
                <w:sz w:val="22"/>
                <w:szCs w:val="22"/>
              </w:rPr>
              <w:t>cutive meetings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A194B">
              <w:rPr>
                <w:rFonts w:asciiTheme="majorHAnsi" w:hAnsiTheme="majorHAnsi" w:cstheme="majorHAnsi"/>
                <w:sz w:val="22"/>
                <w:szCs w:val="22"/>
              </w:rPr>
              <w:t>as required</w:t>
            </w:r>
          </w:p>
          <w:p w14:paraId="7D1689B7" w14:textId="24C2986E" w:rsidR="00277832" w:rsidRDefault="007B15E5" w:rsidP="00B47FB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required, ensure all recommendations f</w:t>
            </w:r>
            <w:r w:rsidR="004F20EC">
              <w:rPr>
                <w:rFonts w:asciiTheme="majorHAnsi" w:hAnsiTheme="majorHAnsi" w:cstheme="majorHAnsi"/>
                <w:sz w:val="22"/>
                <w:szCs w:val="22"/>
              </w:rPr>
              <w:t>rom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Council inspections </w:t>
            </w:r>
            <w:r w:rsidR="004F20EC">
              <w:rPr>
                <w:rFonts w:asciiTheme="majorHAnsi" w:hAnsiTheme="majorHAnsi" w:cstheme="majorHAnsi"/>
                <w:sz w:val="22"/>
                <w:szCs w:val="22"/>
              </w:rPr>
              <w:t>are adhered to</w:t>
            </w:r>
          </w:p>
          <w:p w14:paraId="362BA647" w14:textId="0E181DCF" w:rsidR="00624DC2" w:rsidRDefault="00833383" w:rsidP="00B47FB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Ensure that </w:t>
            </w:r>
            <w:r w:rsidR="00A768D8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canteen and all equipment </w:t>
            </w:r>
            <w:r w:rsidR="00A768D8">
              <w:rPr>
                <w:rFonts w:asciiTheme="majorHAnsi" w:hAnsiTheme="majorHAnsi" w:cstheme="majorHAnsi"/>
                <w:sz w:val="22"/>
                <w:szCs w:val="22"/>
              </w:rPr>
              <w:t>are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cleaned in accordance with appropriate guidelines and standards</w:t>
            </w:r>
          </w:p>
          <w:p w14:paraId="5447659E" w14:textId="5073C849" w:rsidR="00833383" w:rsidRDefault="00B47FBC" w:rsidP="00B47FB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Complete </w:t>
            </w:r>
            <w:r w:rsidR="009B6415">
              <w:rPr>
                <w:rFonts w:asciiTheme="majorHAnsi" w:hAnsiTheme="majorHAnsi" w:cstheme="majorHAnsi"/>
                <w:sz w:val="22"/>
                <w:szCs w:val="22"/>
              </w:rPr>
              <w:t xml:space="preserve">any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required food safety training</w:t>
            </w:r>
          </w:p>
          <w:p w14:paraId="7987CA3E" w14:textId="77777777" w:rsidR="004F20EC" w:rsidRPr="00277832" w:rsidRDefault="004F20EC" w:rsidP="004F20EC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69902C" w14:textId="77777777" w:rsidR="00DD77AA" w:rsidRPr="00B408C5" w:rsidRDefault="00DD77AA" w:rsidP="00DD77AA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1FCCCA71" w14:textId="77777777" w:rsidR="00DD77AA" w:rsidRPr="00B408C5" w:rsidRDefault="00DD77AA" w:rsidP="00DD77A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National Volunteer Police Clearance</w:t>
            </w:r>
          </w:p>
          <w:p w14:paraId="54DE5AFE" w14:textId="77777777" w:rsidR="00DD77AA" w:rsidRDefault="00DD77AA" w:rsidP="00DD77A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7155AD7E" w14:textId="77777777" w:rsidR="00783FD7" w:rsidRDefault="00783FD7" w:rsidP="00783F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EEDB833" w14:textId="77777777" w:rsidR="00783FD7" w:rsidRDefault="00783FD7" w:rsidP="00783F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00C07F6E" w14:textId="6DE4F236" w:rsidR="00783FD7" w:rsidRDefault="00783FD7" w:rsidP="00783FD7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</w:p>
          <w:p w14:paraId="5E9B3064" w14:textId="77777777" w:rsidR="00DD77AA" w:rsidRPr="00B408C5" w:rsidRDefault="00DD77AA" w:rsidP="00DD77A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029C6797" w14:textId="77777777" w:rsidR="00DD77AA" w:rsidRPr="00B408C5" w:rsidRDefault="00DD77AA" w:rsidP="00DD77A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06E9DB19" w14:textId="45940285" w:rsidR="00D73564" w:rsidRPr="00B408C5" w:rsidRDefault="00D73564" w:rsidP="00D73564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20D" w:rsidRPr="00D73564" w14:paraId="133C72B2" w14:textId="77777777" w:rsidTr="009E1A5E">
        <w:tc>
          <w:tcPr>
            <w:tcW w:w="9776" w:type="dxa"/>
            <w:gridSpan w:val="2"/>
            <w:shd w:val="clear" w:color="auto" w:fill="009B3A"/>
          </w:tcPr>
          <w:p w14:paraId="5D0B3D53" w14:textId="77777777" w:rsidR="008C220D" w:rsidRPr="00B408C5" w:rsidRDefault="008C220D" w:rsidP="009E1A5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9E1A5E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8C220D" w:rsidRPr="00D73564" w14:paraId="62EFCEF9" w14:textId="77777777" w:rsidTr="009E1A5E">
        <w:tc>
          <w:tcPr>
            <w:tcW w:w="9776" w:type="dxa"/>
            <w:gridSpan w:val="2"/>
          </w:tcPr>
          <w:p w14:paraId="38E30C18" w14:textId="77777777" w:rsidR="000C77C3" w:rsidRPr="00B408C5" w:rsidRDefault="000C77C3" w:rsidP="000C77C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5500B8C" w14:textId="611334F2" w:rsidR="000C77C3" w:rsidRPr="00B408C5" w:rsidRDefault="000C77C3" w:rsidP="000C77C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3AD7ADB6" w14:textId="77777777" w:rsidR="000C77C3" w:rsidRPr="00B408C5" w:rsidRDefault="000C77C3" w:rsidP="000C77C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 w:rsidRPr="00B408C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  <w:p w14:paraId="7F2FED44" w14:textId="77777777" w:rsidR="000C77C3" w:rsidRPr="00B408C5" w:rsidRDefault="000C77C3" w:rsidP="000C77C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6CAE34D9" w14:textId="77777777" w:rsidR="000C77C3" w:rsidRPr="00B408C5" w:rsidRDefault="000C77C3" w:rsidP="000C77C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 w:rsidRPr="00B408C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  <w:p w14:paraId="722E5F71" w14:textId="77777777" w:rsidR="000C77C3" w:rsidRPr="00B408C5" w:rsidRDefault="000C77C3" w:rsidP="000C77C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78106091" w14:textId="77777777" w:rsidR="000C77C3" w:rsidRPr="00B408C5" w:rsidRDefault="000C77C3" w:rsidP="000C77C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275597E2" w14:textId="77777777" w:rsidR="000C77C3" w:rsidRPr="00B408C5" w:rsidRDefault="000C77C3" w:rsidP="000C77C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B080A9" w14:textId="77777777" w:rsidR="000C77C3" w:rsidRPr="00B408C5" w:rsidRDefault="000C77C3" w:rsidP="000C77C3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B408C5"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 w:rsidRPr="00B408C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 and contact details)</w:t>
            </w:r>
          </w:p>
          <w:p w14:paraId="16234A8D" w14:textId="77777777" w:rsidR="008C220D" w:rsidRPr="00B408C5" w:rsidRDefault="008C220D" w:rsidP="00B47FBC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ED86B19" w14:textId="77777777" w:rsidR="009E1A5E" w:rsidRDefault="009E1A5E"/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8C220D" w:rsidRPr="00D73564" w14:paraId="1F7D0BC7" w14:textId="77777777" w:rsidTr="009E1A5E">
        <w:tc>
          <w:tcPr>
            <w:tcW w:w="9776" w:type="dxa"/>
          </w:tcPr>
          <w:p w14:paraId="4E3B2A73" w14:textId="2469ECF0" w:rsidR="009E1A5E" w:rsidRDefault="00A449A6" w:rsidP="006233F5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  <w:r w:rsidRPr="00A449A6"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  <w:t>NWA-RES-14 Canteen Coordinator PD</w:t>
            </w:r>
          </w:p>
          <w:p w14:paraId="60C05EF1" w14:textId="61C4D691" w:rsidR="006233F5" w:rsidRPr="00F81B69" w:rsidRDefault="006233F5" w:rsidP="006233F5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50246680" w14:textId="3257593D" w:rsidR="008C220D" w:rsidRPr="008B3F88" w:rsidRDefault="006233F5" w:rsidP="006233F5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D73564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RPr="00D73564" w:rsidSect="009E1A5E">
      <w:headerReference w:type="default" r:id="rId10"/>
      <w:footerReference w:type="default" r:id="rId11"/>
      <w:pgSz w:w="11900" w:h="16840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0798" w14:textId="77777777" w:rsidR="00A66879" w:rsidRDefault="00A66879" w:rsidP="009213A3">
      <w:r>
        <w:separator/>
      </w:r>
    </w:p>
  </w:endnote>
  <w:endnote w:type="continuationSeparator" w:id="0">
    <w:p w14:paraId="10E85CE7" w14:textId="77777777" w:rsidR="00A66879" w:rsidRDefault="00A66879" w:rsidP="009213A3">
      <w:r>
        <w:continuationSeparator/>
      </w:r>
    </w:p>
  </w:endnote>
  <w:endnote w:type="continuationNotice" w:id="1">
    <w:p w14:paraId="78389727" w14:textId="77777777" w:rsidR="00A66879" w:rsidRDefault="00A66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6BD7FFFF" w:rsidR="002817BF" w:rsidRPr="009E1A5E" w:rsidRDefault="009E1A5E" w:rsidP="009E1A5E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6AC0" w14:textId="77777777" w:rsidR="00A66879" w:rsidRDefault="00A66879" w:rsidP="009213A3">
      <w:r>
        <w:separator/>
      </w:r>
    </w:p>
  </w:footnote>
  <w:footnote w:type="continuationSeparator" w:id="0">
    <w:p w14:paraId="7FD042EC" w14:textId="77777777" w:rsidR="00A66879" w:rsidRDefault="00A66879" w:rsidP="009213A3">
      <w:r>
        <w:continuationSeparator/>
      </w:r>
    </w:p>
  </w:footnote>
  <w:footnote w:type="continuationNotice" w:id="1">
    <w:p w14:paraId="0363DD37" w14:textId="77777777" w:rsidR="00A66879" w:rsidRDefault="00A66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496408"/>
  <w:bookmarkStart w:id="1" w:name="_Hlk16496407"/>
  <w:bookmarkStart w:id="2" w:name="_Hlk16496242"/>
  <w:bookmarkStart w:id="3" w:name="_Hlk16496241"/>
  <w:bookmarkEnd w:id="0"/>
  <w:bookmarkEnd w:id="1"/>
  <w:bookmarkEnd w:id="2"/>
  <w:bookmarkEnd w:id="3"/>
  <w:p w14:paraId="31D6FB93" w14:textId="526D0989" w:rsidR="00BC14B3" w:rsidRDefault="009E1A5E" w:rsidP="00BC14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528A78" wp14:editId="7879E56A">
              <wp:simplePos x="0" y="0"/>
              <wp:positionH relativeFrom="margin">
                <wp:posOffset>2615565</wp:posOffset>
              </wp:positionH>
              <wp:positionV relativeFrom="margin">
                <wp:posOffset>-1066800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7DC4" w14:textId="77777777" w:rsidR="00BC14B3" w:rsidRDefault="00BC14B3" w:rsidP="00BC14B3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7E6989C3" w14:textId="77777777" w:rsidR="00BC14B3" w:rsidRDefault="00BC14B3" w:rsidP="00BC14B3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28A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4pt;width:8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GMGkdnfAAAADAEAAA8AAAAAAAAAAAAAAAAAuQQAAGRycy9k&#10;b3ducmV2LnhtbFBLBQYAAAAABAAEAPMAAADFBQAAAAA=&#10;" filled="f" stroked="f">
              <v:textbox>
                <w:txbxContent>
                  <w:p w14:paraId="02547DC4" w14:textId="77777777" w:rsidR="00BC14B3" w:rsidRDefault="00BC14B3" w:rsidP="00BC14B3">
                    <w:pPr>
                      <w:jc w:val="center"/>
                    </w:pPr>
                    <w:r>
                      <w:t>INSERT OWN LOGO</w:t>
                    </w:r>
                  </w:p>
                  <w:p w14:paraId="7E6989C3" w14:textId="77777777" w:rsidR="00BC14B3" w:rsidRDefault="00BC14B3" w:rsidP="00BC14B3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61CEB7C6" w:rsidR="002817BF" w:rsidRPr="00BC14B3" w:rsidRDefault="002817BF" w:rsidP="00BC1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0230"/>
    <w:multiLevelType w:val="hybridMultilevel"/>
    <w:tmpl w:val="1D860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0779"/>
    <w:multiLevelType w:val="hybridMultilevel"/>
    <w:tmpl w:val="D7DA5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1EBA"/>
    <w:multiLevelType w:val="hybridMultilevel"/>
    <w:tmpl w:val="0560980C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7FF1C1D"/>
    <w:multiLevelType w:val="hybridMultilevel"/>
    <w:tmpl w:val="85D6C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3330B"/>
    <w:multiLevelType w:val="hybridMultilevel"/>
    <w:tmpl w:val="C8CE115E"/>
    <w:lvl w:ilvl="0" w:tplc="0409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7E58"/>
    <w:multiLevelType w:val="hybridMultilevel"/>
    <w:tmpl w:val="7312D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0481"/>
    <w:multiLevelType w:val="hybridMultilevel"/>
    <w:tmpl w:val="FA16E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1525"/>
    <w:multiLevelType w:val="hybridMultilevel"/>
    <w:tmpl w:val="E1B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7467F"/>
    <w:multiLevelType w:val="hybridMultilevel"/>
    <w:tmpl w:val="64545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203E8"/>
    <w:multiLevelType w:val="hybridMultilevel"/>
    <w:tmpl w:val="F1722F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17650">
    <w:abstractNumId w:val="0"/>
  </w:num>
  <w:num w:numId="2" w16cid:durableId="387462333">
    <w:abstractNumId w:val="6"/>
  </w:num>
  <w:num w:numId="3" w16cid:durableId="1719432627">
    <w:abstractNumId w:val="3"/>
  </w:num>
  <w:num w:numId="4" w16cid:durableId="1363508673">
    <w:abstractNumId w:val="13"/>
  </w:num>
  <w:num w:numId="5" w16cid:durableId="229310806">
    <w:abstractNumId w:val="7"/>
  </w:num>
  <w:num w:numId="6" w16cid:durableId="513616833">
    <w:abstractNumId w:val="11"/>
  </w:num>
  <w:num w:numId="7" w16cid:durableId="1946189496">
    <w:abstractNumId w:val="16"/>
  </w:num>
  <w:num w:numId="8" w16cid:durableId="263537606">
    <w:abstractNumId w:val="12"/>
  </w:num>
  <w:num w:numId="9" w16cid:durableId="1452747824">
    <w:abstractNumId w:val="14"/>
  </w:num>
  <w:num w:numId="10" w16cid:durableId="1947076466">
    <w:abstractNumId w:val="2"/>
  </w:num>
  <w:num w:numId="11" w16cid:durableId="1057901437">
    <w:abstractNumId w:val="15"/>
  </w:num>
  <w:num w:numId="12" w16cid:durableId="42758057">
    <w:abstractNumId w:val="4"/>
  </w:num>
  <w:num w:numId="13" w16cid:durableId="855193881">
    <w:abstractNumId w:val="1"/>
  </w:num>
  <w:num w:numId="14" w16cid:durableId="842356729">
    <w:abstractNumId w:val="9"/>
  </w:num>
  <w:num w:numId="15" w16cid:durableId="2049379179">
    <w:abstractNumId w:val="8"/>
  </w:num>
  <w:num w:numId="16" w16cid:durableId="852761662">
    <w:abstractNumId w:val="10"/>
  </w:num>
  <w:num w:numId="17" w16cid:durableId="1876573832">
    <w:abstractNumId w:val="16"/>
  </w:num>
  <w:num w:numId="18" w16cid:durableId="1738282658">
    <w:abstractNumId w:val="6"/>
  </w:num>
  <w:num w:numId="19" w16cid:durableId="1656375949">
    <w:abstractNumId w:val="16"/>
  </w:num>
  <w:num w:numId="20" w16cid:durableId="379981380">
    <w:abstractNumId w:val="16"/>
  </w:num>
  <w:num w:numId="21" w16cid:durableId="214423237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16B55"/>
    <w:rsid w:val="000608A1"/>
    <w:rsid w:val="000A7983"/>
    <w:rsid w:val="000C77C3"/>
    <w:rsid w:val="00102482"/>
    <w:rsid w:val="00107203"/>
    <w:rsid w:val="00164048"/>
    <w:rsid w:val="00165BB0"/>
    <w:rsid w:val="001774BD"/>
    <w:rsid w:val="00182CBD"/>
    <w:rsid w:val="001B5FCF"/>
    <w:rsid w:val="001E1CA5"/>
    <w:rsid w:val="001E414A"/>
    <w:rsid w:val="00277832"/>
    <w:rsid w:val="00280928"/>
    <w:rsid w:val="002817BF"/>
    <w:rsid w:val="00290FA6"/>
    <w:rsid w:val="002C713A"/>
    <w:rsid w:val="002E3B6D"/>
    <w:rsid w:val="00337A61"/>
    <w:rsid w:val="00347B56"/>
    <w:rsid w:val="003B2EAE"/>
    <w:rsid w:val="003F6F51"/>
    <w:rsid w:val="00404C34"/>
    <w:rsid w:val="0047096E"/>
    <w:rsid w:val="00472CAE"/>
    <w:rsid w:val="00481489"/>
    <w:rsid w:val="004F20EC"/>
    <w:rsid w:val="004F41B6"/>
    <w:rsid w:val="004F6D01"/>
    <w:rsid w:val="004F6EDF"/>
    <w:rsid w:val="004F790F"/>
    <w:rsid w:val="00513A85"/>
    <w:rsid w:val="0056213E"/>
    <w:rsid w:val="00597CDD"/>
    <w:rsid w:val="005A2434"/>
    <w:rsid w:val="005F7F29"/>
    <w:rsid w:val="006233F5"/>
    <w:rsid w:val="00624DC2"/>
    <w:rsid w:val="00685583"/>
    <w:rsid w:val="006B70DB"/>
    <w:rsid w:val="006F2357"/>
    <w:rsid w:val="0074573F"/>
    <w:rsid w:val="00750E87"/>
    <w:rsid w:val="00783FD7"/>
    <w:rsid w:val="007A6CA3"/>
    <w:rsid w:val="007B15E5"/>
    <w:rsid w:val="007C17E5"/>
    <w:rsid w:val="007E65EA"/>
    <w:rsid w:val="007F6255"/>
    <w:rsid w:val="008051D7"/>
    <w:rsid w:val="00833383"/>
    <w:rsid w:val="008355CD"/>
    <w:rsid w:val="00842932"/>
    <w:rsid w:val="00842C44"/>
    <w:rsid w:val="008B3F88"/>
    <w:rsid w:val="008C220D"/>
    <w:rsid w:val="008D57BE"/>
    <w:rsid w:val="009137D7"/>
    <w:rsid w:val="009213A3"/>
    <w:rsid w:val="009466EB"/>
    <w:rsid w:val="009534F2"/>
    <w:rsid w:val="009738E7"/>
    <w:rsid w:val="00983BEF"/>
    <w:rsid w:val="00993D1B"/>
    <w:rsid w:val="009B6415"/>
    <w:rsid w:val="009E1A5E"/>
    <w:rsid w:val="00A449A6"/>
    <w:rsid w:val="00A66879"/>
    <w:rsid w:val="00A768D8"/>
    <w:rsid w:val="00A860B0"/>
    <w:rsid w:val="00A87EFA"/>
    <w:rsid w:val="00B24A49"/>
    <w:rsid w:val="00B24ACA"/>
    <w:rsid w:val="00B3510A"/>
    <w:rsid w:val="00B408C5"/>
    <w:rsid w:val="00B47FBC"/>
    <w:rsid w:val="00B618F1"/>
    <w:rsid w:val="00BA194B"/>
    <w:rsid w:val="00BA6252"/>
    <w:rsid w:val="00BC14B3"/>
    <w:rsid w:val="00BC7A4E"/>
    <w:rsid w:val="00C03DE1"/>
    <w:rsid w:val="00C42F1B"/>
    <w:rsid w:val="00C60DAB"/>
    <w:rsid w:val="00D020F9"/>
    <w:rsid w:val="00D24B54"/>
    <w:rsid w:val="00D36156"/>
    <w:rsid w:val="00D5218A"/>
    <w:rsid w:val="00D552F7"/>
    <w:rsid w:val="00D6154F"/>
    <w:rsid w:val="00D62FCE"/>
    <w:rsid w:val="00D73564"/>
    <w:rsid w:val="00DC0E03"/>
    <w:rsid w:val="00DD679F"/>
    <w:rsid w:val="00DD77AA"/>
    <w:rsid w:val="00E170E8"/>
    <w:rsid w:val="00E80093"/>
    <w:rsid w:val="00E80278"/>
    <w:rsid w:val="00EA6F96"/>
    <w:rsid w:val="00EC70D9"/>
    <w:rsid w:val="00ED3831"/>
    <w:rsid w:val="00F079C6"/>
    <w:rsid w:val="00F23F78"/>
    <w:rsid w:val="00F83A22"/>
    <w:rsid w:val="00F85A80"/>
    <w:rsid w:val="00FA6F97"/>
    <w:rsid w:val="00FE06B0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8DBC758-3625-4E5B-AF76-6D9684B9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1489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FE50A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Props1.xml><?xml version="1.0" encoding="utf-8"?>
<ds:datastoreItem xmlns:ds="http://schemas.openxmlformats.org/officeDocument/2006/customXml" ds:itemID="{EA11078F-2BFB-4AEB-9B7A-2C97B74269A8}"/>
</file>

<file path=customXml/itemProps2.xml><?xml version="1.0" encoding="utf-8"?>
<ds:datastoreItem xmlns:ds="http://schemas.openxmlformats.org/officeDocument/2006/customXml" ds:itemID="{D87F0194-A5AA-4D02-8C27-D27F8725A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EBC02-9B29-4503-8614-9F4E43678DC6}">
  <ds:schemaRefs>
    <ds:schemaRef ds:uri="9d65689b-584d-41ba-a115-28d828765a3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52</cp:revision>
  <cp:lastPrinted>2016-03-18T23:03:00Z</cp:lastPrinted>
  <dcterms:created xsi:type="dcterms:W3CDTF">2019-08-12T17:25:00Z</dcterms:created>
  <dcterms:modified xsi:type="dcterms:W3CDTF">2023-06-01T04:23:00Z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6979400</vt:r8>
  </property>
  <property fmtid="{D5CDD505-2E9C-101B-9397-08002B2CF9AE}" pid="4" name="GrammarlyDocumentId">
    <vt:lpwstr>13abf92358c1b6475fc1d1f6b45fa3c568e12dc7aac472a270ced66daa606e95</vt:lpwstr>
  </property>
  <property fmtid="{D5CDD505-2E9C-101B-9397-08002B2CF9AE}" pid="5" name="MediaServiceImageTags">
    <vt:lpwstr/>
  </property>
</Properties>
</file>